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ind w:left="4127"/>
      </w:pPr>
      <w:r>
        <w:rPr/>
        <w:t>Modello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manifestazione</w:t>
      </w:r>
      <w:r>
        <w:rPr>
          <w:spacing w:val="-2"/>
        </w:rPr>
        <w:t> </w:t>
      </w:r>
      <w:r>
        <w:rPr/>
        <w:t>d’interesse</w:t>
      </w:r>
      <w:r>
        <w:rPr>
          <w:spacing w:val="-2"/>
        </w:rPr>
        <w:t> aziende</w:t>
      </w:r>
    </w:p>
    <w:p>
      <w:pPr>
        <w:pStyle w:val="BodyText"/>
        <w:spacing w:before="8"/>
        <w:rPr>
          <w:b/>
          <w:sz w:val="8"/>
        </w:rPr>
      </w:pPr>
      <w:r>
        <w:rPr/>
        <w:pict>
          <v:group style="position:absolute;margin-left:34.970001pt;margin-top:6.242172pt;width:525.3pt;height:21.1pt;mso-position-horizontal-relative:page;mso-position-vertical-relative:paragraph;z-index:-15728640;mso-wrap-distance-left:0;mso-wrap-distance-right:0" id="docshapegroup1" coordorigin="699,125" coordsize="10506,422">
            <v:rect style="position:absolute;left:719;top:144;width:10466;height:382" id="docshape2" filled="true" fillcolor="#bdd6ee" stroked="false">
              <v:fill type="solid"/>
            </v:rect>
            <v:rect style="position:absolute;left:719;top:144;width:10466;height:382" id="docshape3" filled="false" stroked="true" strokeweight="2pt" strokecolor="#d9d9d9">
              <v:stroke dashstyle="solid"/>
            </v:rect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5373" w:right="0" w:firstLine="0"/>
        <w:jc w:val="left"/>
        <w:rPr>
          <w:sz w:val="20"/>
        </w:rPr>
      </w:pPr>
      <w:r>
        <w:rPr>
          <w:sz w:val="20"/>
        </w:rPr>
        <w:t>Comune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di</w:t>
      </w:r>
    </w:p>
    <w:p>
      <w:pPr>
        <w:tabs>
          <w:tab w:pos="6935" w:val="left" w:leader="none"/>
        </w:tabs>
        <w:spacing w:before="149"/>
        <w:ind w:left="5373" w:right="0" w:firstLine="0"/>
        <w:jc w:val="left"/>
        <w:rPr>
          <w:sz w:val="20"/>
        </w:rPr>
      </w:pPr>
      <w:r>
        <w:rPr>
          <w:spacing w:val="-5"/>
          <w:sz w:val="20"/>
        </w:rPr>
        <w:t>Via</w:t>
      </w:r>
      <w:r>
        <w:rPr>
          <w:sz w:val="20"/>
        </w:rPr>
        <w:tab/>
      </w:r>
      <w:r>
        <w:rPr>
          <w:spacing w:val="-5"/>
          <w:sz w:val="20"/>
        </w:rPr>
        <w:t>n°</w:t>
      </w:r>
    </w:p>
    <w:p>
      <w:pPr>
        <w:spacing w:before="149"/>
        <w:ind w:left="5373" w:right="0" w:firstLine="0"/>
        <w:jc w:val="left"/>
        <w:rPr>
          <w:sz w:val="20"/>
        </w:rPr>
      </w:pPr>
      <w:r>
        <w:rPr>
          <w:spacing w:val="-5"/>
          <w:sz w:val="20"/>
        </w:rPr>
        <w:t>CAP</w:t>
      </w:r>
    </w:p>
    <w:p>
      <w:pPr>
        <w:spacing w:line="396" w:lineRule="auto" w:before="150"/>
        <w:ind w:left="5373" w:right="3434" w:firstLine="0"/>
        <w:jc w:val="left"/>
        <w:rPr>
          <w:sz w:val="20"/>
        </w:rPr>
      </w:pPr>
      <w:r>
        <w:rPr>
          <w:sz w:val="20"/>
        </w:rPr>
        <w:t>mail</w:t>
      </w:r>
      <w:r>
        <w:rPr>
          <w:spacing w:val="-14"/>
          <w:sz w:val="20"/>
        </w:rPr>
        <w:t> </w:t>
      </w:r>
      <w:r>
        <w:rPr>
          <w:sz w:val="20"/>
        </w:rPr>
        <w:t>:</w:t>
      </w:r>
      <w:r>
        <w:rPr>
          <w:spacing w:val="-14"/>
          <w:sz w:val="20"/>
        </w:rPr>
        <w:t> </w:t>
      </w:r>
      <w:hyperlink r:id="rId5">
        <w:r>
          <w:rPr>
            <w:sz w:val="20"/>
          </w:rPr>
          <w:t>cer@consorzioit.net</w:t>
        </w:r>
      </w:hyperlink>
      <w:r>
        <w:rPr>
          <w:sz w:val="20"/>
        </w:rPr>
        <w:t> tel: 0373/218871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70001pt;margin-top:15.386131pt;width:519.25pt;height:66.95pt;mso-position-horizontal-relative:page;mso-position-vertical-relative:paragraph;z-index:-15728128;mso-wrap-distance-left:0;mso-wrap-distance-right:0" type="#_x0000_t202" id="docshape4" filled="true" fillcolor="#bdd6ee" stroked="true" strokeweight="2pt" strokecolor="#000000">
            <v:textbox inset="0,0,0,0">
              <w:txbxContent>
                <w:p>
                  <w:pPr>
                    <w:spacing w:before="34"/>
                    <w:ind w:left="1056" w:right="0" w:firstLine="0"/>
                    <w:jc w:val="left"/>
                    <w:rPr>
                      <w:color w:val="000000"/>
                      <w:sz w:val="40"/>
                    </w:rPr>
                  </w:pPr>
                  <w:r>
                    <w:rPr>
                      <w:color w:val="000000"/>
                      <w:spacing w:val="-4"/>
                      <w:sz w:val="40"/>
                    </w:rPr>
                    <w:t>COMUNITA</w:t>
                  </w:r>
                  <w:r>
                    <w:rPr>
                      <w:color w:val="000000"/>
                      <w:spacing w:val="-15"/>
                      <w:sz w:val="40"/>
                    </w:rPr>
                    <w:t> </w:t>
                  </w:r>
                  <w:r>
                    <w:rPr>
                      <w:color w:val="000000"/>
                      <w:spacing w:val="-4"/>
                      <w:sz w:val="40"/>
                    </w:rPr>
                    <w:t>ENERGETICA</w:t>
                  </w:r>
                  <w:r>
                    <w:rPr>
                      <w:color w:val="000000"/>
                      <w:spacing w:val="-12"/>
                      <w:sz w:val="40"/>
                    </w:rPr>
                    <w:t> </w:t>
                  </w:r>
                  <w:r>
                    <w:rPr>
                      <w:color w:val="000000"/>
                      <w:spacing w:val="-4"/>
                      <w:sz w:val="40"/>
                    </w:rPr>
                    <w:t>RINNOVABILE</w:t>
                  </w:r>
                </w:p>
                <w:p>
                  <w:pPr>
                    <w:spacing w:before="179"/>
                    <w:ind w:left="2500" w:right="0" w:firstLine="0"/>
                    <w:jc w:val="left"/>
                    <w:rPr>
                      <w:color w:val="000000"/>
                      <w:sz w:val="40"/>
                    </w:rPr>
                  </w:pPr>
                  <w:r>
                    <w:rPr>
                      <w:color w:val="000000"/>
                      <w:sz w:val="40"/>
                    </w:rPr>
                    <w:t>COMUNE</w:t>
                  </w:r>
                  <w:r>
                    <w:rPr>
                      <w:color w:val="000000"/>
                      <w:spacing w:val="-5"/>
                      <w:sz w:val="40"/>
                    </w:rPr>
                    <w:t> DI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Heading1"/>
        <w:spacing w:line="285" w:lineRule="auto" w:before="179"/>
      </w:pPr>
      <w:r>
        <w:rPr/>
        <w:t>OGGETTO:</w:t>
      </w:r>
      <w:r>
        <w:rPr>
          <w:spacing w:val="-2"/>
        </w:rPr>
        <w:t> </w:t>
      </w:r>
      <w:r>
        <w:rPr/>
        <w:t>Manifestazione</w:t>
      </w:r>
      <w:r>
        <w:rPr>
          <w:spacing w:val="-1"/>
        </w:rPr>
        <w:t> </w:t>
      </w:r>
      <w:r>
        <w:rPr/>
        <w:t>d’interesse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partecipare</w:t>
      </w:r>
      <w:r>
        <w:rPr>
          <w:spacing w:val="-1"/>
        </w:rPr>
        <w:t> </w:t>
      </w:r>
      <w:r>
        <w:rPr/>
        <w:t>alla</w:t>
      </w:r>
      <w:r>
        <w:rPr>
          <w:spacing w:val="-1"/>
        </w:rPr>
        <w:t> </w:t>
      </w:r>
      <w:r>
        <w:rPr/>
        <w:t>Comunità</w:t>
      </w:r>
      <w:r>
        <w:rPr>
          <w:spacing w:val="-1"/>
        </w:rPr>
        <w:t> </w:t>
      </w:r>
      <w:r>
        <w:rPr/>
        <w:t>Energetica Rinno-vabile di</w:t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spacing w:before="4"/>
        <w:rPr>
          <w:rFonts w:ascii="Calibri"/>
          <w:b/>
        </w:rPr>
      </w:pPr>
    </w:p>
    <w:p>
      <w:pPr>
        <w:pStyle w:val="BodyText"/>
        <w:spacing w:line="374" w:lineRule="auto"/>
        <w:ind w:left="226" w:right="1026"/>
      </w:pPr>
      <w:r>
        <w:rPr/>
        <w:t>Il/la sottoscritto/a………………………………………………………………………………………… nato/a</w:t>
      </w:r>
      <w:r>
        <w:rPr>
          <w:spacing w:val="-17"/>
        </w:rPr>
        <w:t> </w:t>
      </w:r>
      <w:r>
        <w:rPr/>
        <w:t>a……………………………………………………………..il…………………………………… residente in………………………………..,Via………………………………………..n°……………. In</w:t>
      </w:r>
      <w:r>
        <w:rPr>
          <w:spacing w:val="-1"/>
        </w:rPr>
        <w:t> </w:t>
      </w:r>
      <w:r>
        <w:rPr/>
        <w:t>qualità</w:t>
      </w:r>
      <w:r>
        <w:rPr>
          <w:spacing w:val="-2"/>
        </w:rPr>
        <w:t> </w:t>
      </w:r>
      <w:r>
        <w:rPr>
          <w:spacing w:val="-2"/>
        </w:rPr>
        <w:t>di………………………………………………………………………………………………..</w:t>
      </w:r>
    </w:p>
    <w:p>
      <w:pPr>
        <w:pStyle w:val="BodyText"/>
        <w:spacing w:line="374" w:lineRule="auto" w:before="1"/>
        <w:ind w:left="226" w:right="949"/>
        <w:jc w:val="both"/>
      </w:pPr>
      <w:r>
        <w:rPr>
          <w:spacing w:val="-2"/>
        </w:rPr>
        <w:t>dell’impresa……………………………………………………………………………………………….. </w:t>
      </w:r>
      <w:r>
        <w:rPr/>
        <w:t>con sede a………………………………………………………………………………………………… con codice fiscale………………………………………..con Partita IVA……………………………… </w:t>
      </w:r>
      <w:r>
        <w:rPr>
          <w:spacing w:val="-2"/>
        </w:rPr>
        <w:t>PEC……………………………………………...email…………………………………………………… telefono………………………………………..cellulare…………………………………………………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Heading1"/>
        <w:ind w:left="3772" w:right="5225"/>
        <w:jc w:val="center"/>
        <w:rPr>
          <w:rFonts w:ascii="Arial"/>
        </w:rPr>
      </w:pPr>
      <w:r>
        <w:rPr>
          <w:rFonts w:ascii="Arial"/>
          <w:spacing w:val="-2"/>
        </w:rPr>
        <w:t>MANIFESTA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3414" w:val="left" w:leader="none"/>
        </w:tabs>
        <w:spacing w:line="271" w:lineRule="auto" w:before="254"/>
        <w:ind w:left="200" w:right="4133"/>
      </w:pPr>
      <w:r>
        <w:rPr/>
        <w:t>Il</w:t>
      </w:r>
      <w:r>
        <w:rPr>
          <w:spacing w:val="-5"/>
        </w:rPr>
        <w:t> </w:t>
      </w:r>
      <w:r>
        <w:rPr/>
        <w:t>proprio</w:t>
      </w:r>
      <w:r>
        <w:rPr>
          <w:spacing w:val="-4"/>
        </w:rPr>
        <w:t> </w:t>
      </w:r>
      <w:r>
        <w:rPr/>
        <w:t>interesse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partecipare</w:t>
      </w:r>
      <w:r>
        <w:rPr>
          <w:spacing w:val="-7"/>
        </w:rPr>
        <w:t> </w:t>
      </w:r>
      <w:r>
        <w:rPr/>
        <w:t>alla</w:t>
      </w:r>
      <w:r>
        <w:rPr>
          <w:spacing w:val="-1"/>
        </w:rPr>
        <w:t> </w:t>
      </w:r>
      <w:r>
        <w:rPr/>
        <w:t>“COMUNITA’</w:t>
      </w:r>
      <w:r>
        <w:rPr>
          <w:spacing w:val="-5"/>
        </w:rPr>
        <w:t> </w:t>
      </w:r>
      <w:r>
        <w:rPr/>
        <w:t>ENERGETICA </w:t>
      </w:r>
      <w:r>
        <w:rPr>
          <w:spacing w:val="-2"/>
        </w:rPr>
        <w:t>RINNOVABILE</w:t>
      </w:r>
      <w:r>
        <w:rPr/>
        <w:tab/>
        <w:t>” promossa dal Comune di</w:t>
      </w:r>
    </w:p>
    <w:p>
      <w:pPr>
        <w:pStyle w:val="BodyText"/>
        <w:ind w:left="267"/>
        <w:jc w:val="both"/>
      </w:pPr>
      <w:r>
        <w:rPr/>
        <w:t>in</w:t>
      </w:r>
      <w:r>
        <w:rPr>
          <w:spacing w:val="-8"/>
        </w:rPr>
        <w:t> </w:t>
      </w:r>
      <w:r>
        <w:rPr/>
        <w:t>qualità</w:t>
      </w:r>
      <w:r>
        <w:rPr>
          <w:spacing w:val="-2"/>
        </w:rPr>
        <w:t> </w:t>
      </w:r>
      <w:r>
        <w:rPr>
          <w:spacing w:val="-5"/>
        </w:rPr>
        <w:t>di: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2"/>
        <w:ind w:left="2682"/>
      </w:pPr>
      <w:r>
        <w:rPr/>
        <w:pict>
          <v:rect style="position:absolute;margin-left:85.473999pt;margin-top:2.424859pt;width:24.678pt;height:21.651pt;mso-position-horizontal-relative:page;mso-position-vertical-relative:paragraph;z-index:15729664" id="docshape5" filled="false" stroked="true" strokeweight="2pt" strokecolor="#000000">
            <v:stroke dashstyle="solid"/>
            <w10:wrap type="none"/>
          </v:rect>
        </w:pict>
      </w:r>
      <w:r>
        <w:rPr>
          <w:spacing w:val="-2"/>
        </w:rPr>
        <w:t>PRODUTTORE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4"/>
        </w:rPr>
      </w:pPr>
    </w:p>
    <w:p>
      <w:pPr>
        <w:pStyle w:val="BodyText"/>
        <w:ind w:left="2682"/>
      </w:pPr>
      <w:r>
        <w:rPr/>
        <w:pict>
          <v:rect style="position:absolute;margin-left:85.473999pt;margin-top:-6.482139pt;width:24.678pt;height:21.651pt;mso-position-horizontal-relative:page;mso-position-vertical-relative:paragraph;z-index:15730176" id="docshape6" filled="false" stroked="true" strokeweight="2pt" strokecolor="#00000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6133762</wp:posOffset>
            </wp:positionH>
            <wp:positionV relativeFrom="paragraph">
              <wp:posOffset>461789</wp:posOffset>
            </wp:positionV>
            <wp:extent cx="1415341" cy="58793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341" cy="58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CONSUMATORE</w:t>
      </w:r>
    </w:p>
    <w:p>
      <w:pPr>
        <w:spacing w:after="0"/>
        <w:sectPr>
          <w:type w:val="continuous"/>
          <w:pgSz w:w="11910" w:h="16840"/>
          <w:pgMar w:top="680" w:bottom="0" w:left="580" w:right="0"/>
        </w:sectPr>
      </w:pPr>
    </w:p>
    <w:p>
      <w:pPr>
        <w:pStyle w:val="Heading2"/>
        <w:spacing w:before="79"/>
      </w:pPr>
      <w:r>
        <w:rPr/>
        <w:t>A</w:t>
      </w:r>
      <w:r>
        <w:rPr>
          <w:spacing w:val="-3"/>
        </w:rPr>
        <w:t> </w:t>
      </w:r>
      <w:r>
        <w:rPr/>
        <w:t>tal</w:t>
      </w:r>
      <w:r>
        <w:rPr>
          <w:spacing w:val="1"/>
        </w:rPr>
        <w:t> </w:t>
      </w:r>
      <w:r>
        <w:rPr>
          <w:spacing w:val="-4"/>
        </w:rPr>
        <w:t>fine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spacing w:before="89"/>
        <w:ind w:left="4110" w:right="4988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DICHIARA</w:t>
      </w:r>
      <w:r>
        <w:rPr>
          <w:b/>
          <w:spacing w:val="-17"/>
          <w:sz w:val="32"/>
        </w:rPr>
        <w:t> </w:t>
      </w:r>
      <w:r>
        <w:rPr>
          <w:b/>
          <w:spacing w:val="-10"/>
          <w:sz w:val="32"/>
        </w:rPr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55" w:val="left" w:leader="none"/>
          <w:tab w:pos="856" w:val="left" w:leader="none"/>
        </w:tabs>
        <w:spacing w:line="240" w:lineRule="auto" w:before="93" w:after="0"/>
        <w:ind w:left="855" w:right="0" w:hanging="636"/>
        <w:jc w:val="left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aver</w:t>
      </w:r>
      <w:r>
        <w:rPr>
          <w:spacing w:val="-2"/>
          <w:sz w:val="24"/>
        </w:rPr>
        <w:t> </w:t>
      </w:r>
      <w:r>
        <w:rPr>
          <w:sz w:val="24"/>
        </w:rPr>
        <w:t>preso</w:t>
      </w:r>
      <w:r>
        <w:rPr>
          <w:spacing w:val="-1"/>
          <w:sz w:val="24"/>
        </w:rPr>
        <w:t> </w:t>
      </w:r>
      <w:r>
        <w:rPr>
          <w:sz w:val="24"/>
        </w:rPr>
        <w:t>visione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manifesto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comune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di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  <w:tab w:pos="856" w:val="left" w:leader="none"/>
        </w:tabs>
        <w:spacing w:line="240" w:lineRule="auto" w:before="156" w:after="0"/>
        <w:ind w:left="855" w:right="0" w:hanging="636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voler</w:t>
      </w:r>
      <w:r>
        <w:rPr>
          <w:spacing w:val="-3"/>
          <w:sz w:val="24"/>
        </w:rPr>
        <w:t> </w:t>
      </w:r>
      <w:r>
        <w:rPr>
          <w:sz w:val="24"/>
        </w:rPr>
        <w:t>partecipare</w:t>
      </w:r>
      <w:r>
        <w:rPr>
          <w:spacing w:val="58"/>
          <w:sz w:val="24"/>
        </w:rPr>
        <w:t> </w:t>
      </w:r>
      <w:r>
        <w:rPr>
          <w:sz w:val="24"/>
        </w:rPr>
        <w:t>come</w:t>
      </w:r>
      <w:r>
        <w:rPr>
          <w:spacing w:val="-4"/>
          <w:sz w:val="24"/>
        </w:rPr>
        <w:t> </w:t>
      </w:r>
      <w:r>
        <w:rPr>
          <w:sz w:val="24"/>
        </w:rPr>
        <w:t>produttore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realizzare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impianto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rinnovabile</w:t>
      </w:r>
    </w:p>
    <w:p>
      <w:pPr>
        <w:pStyle w:val="BodyText"/>
        <w:tabs>
          <w:tab w:pos="2823" w:val="left" w:leader="dot"/>
        </w:tabs>
        <w:spacing w:before="153"/>
        <w:ind w:left="889"/>
      </w:pPr>
      <w:r>
        <w:rPr>
          <w:spacing w:val="-5"/>
        </w:rPr>
        <w:t>di</w:t>
      </w:r>
      <w:r>
        <w:rPr>
          <w:rFonts w:ascii="Times New Roman" w:hAnsi="Times New Roman"/>
        </w:rPr>
        <w:tab/>
      </w:r>
      <w:r>
        <w:rPr/>
        <w:t>Kw</w:t>
      </w:r>
      <w:r>
        <w:rPr>
          <w:spacing w:val="-7"/>
        </w:rPr>
        <w:t> </w:t>
      </w:r>
      <w:r>
        <w:rPr/>
        <w:t>la</w:t>
      </w:r>
      <w:r>
        <w:rPr>
          <w:spacing w:val="-1"/>
        </w:rPr>
        <w:t> </w:t>
      </w:r>
      <w:r>
        <w:rPr/>
        <w:t>potenza</w:t>
      </w:r>
      <w:r>
        <w:rPr>
          <w:spacing w:val="-2"/>
        </w:rPr>
        <w:t> </w:t>
      </w:r>
      <w:r>
        <w:rPr/>
        <w:t>non</w:t>
      </w:r>
      <w:r>
        <w:rPr>
          <w:spacing w:val="-5"/>
        </w:rPr>
        <w:t> </w:t>
      </w:r>
      <w:r>
        <w:rPr/>
        <w:t>può</w:t>
      </w:r>
      <w:r>
        <w:rPr>
          <w:spacing w:val="-4"/>
        </w:rPr>
        <w:t> </w:t>
      </w:r>
      <w:r>
        <w:rPr/>
        <w:t>essere</w:t>
      </w:r>
      <w:r>
        <w:rPr>
          <w:spacing w:val="-1"/>
        </w:rPr>
        <w:t> </w:t>
      </w:r>
      <w:r>
        <w:rPr/>
        <w:t>superiore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MW),</w:t>
      </w:r>
      <w:r>
        <w:rPr>
          <w:spacing w:val="-3"/>
        </w:rPr>
        <w:t> </w:t>
      </w:r>
      <w:r>
        <w:rPr/>
        <w:t>ovvero</w:t>
      </w:r>
      <w:r>
        <w:rPr>
          <w:spacing w:val="-2"/>
        </w:rPr>
        <w:t> </w:t>
      </w:r>
      <w:r>
        <w:rPr/>
        <w:t>detiene</w:t>
      </w:r>
      <w:r>
        <w:rPr>
          <w:spacing w:val="-1"/>
        </w:rPr>
        <w:t> </w:t>
      </w:r>
      <w:r>
        <w:rPr>
          <w:spacing w:val="-5"/>
        </w:rPr>
        <w:t>un</w:t>
      </w:r>
    </w:p>
    <w:p>
      <w:pPr>
        <w:pStyle w:val="BodyText"/>
        <w:spacing w:before="156"/>
        <w:ind w:left="891"/>
      </w:pPr>
      <w:r>
        <w:rPr/>
        <w:t>impianto</w:t>
      </w:r>
      <w:r>
        <w:rPr>
          <w:spacing w:val="-6"/>
        </w:rPr>
        <w:t> </w:t>
      </w:r>
      <w:r>
        <w:rPr/>
        <w:t>attivato</w:t>
      </w:r>
      <w:r>
        <w:rPr>
          <w:spacing w:val="-3"/>
        </w:rPr>
        <w:t> </w:t>
      </w:r>
      <w:r>
        <w:rPr/>
        <w:t>successivamente</w:t>
      </w:r>
      <w:r>
        <w:rPr>
          <w:spacing w:val="-3"/>
        </w:rPr>
        <w:t> </w:t>
      </w:r>
      <w:r>
        <w:rPr/>
        <w:t>alla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entrata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vigore</w:t>
      </w:r>
      <w:r>
        <w:rPr>
          <w:spacing w:val="-3"/>
        </w:rPr>
        <w:t> </w:t>
      </w:r>
      <w:r>
        <w:rPr/>
        <w:t>della</w:t>
      </w:r>
      <w:r>
        <w:rPr>
          <w:spacing w:val="-4"/>
        </w:rPr>
        <w:t> </w:t>
      </w:r>
      <w:r>
        <w:rPr/>
        <w:t>legge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>
          <w:spacing w:val="-2"/>
        </w:rPr>
        <w:t>conversione</w:t>
      </w:r>
    </w:p>
    <w:p>
      <w:pPr>
        <w:pStyle w:val="BodyText"/>
        <w:spacing w:before="154"/>
        <w:ind w:left="889"/>
      </w:pPr>
      <w:r>
        <w:rPr/>
        <w:t>del</w:t>
      </w:r>
      <w:r>
        <w:rPr>
          <w:spacing w:val="-5"/>
        </w:rPr>
        <w:t> </w:t>
      </w:r>
      <w:r>
        <w:rPr/>
        <w:t>Milleproroghe</w:t>
      </w:r>
      <w:r>
        <w:rPr>
          <w:spacing w:val="-4"/>
        </w:rPr>
        <w:t> </w:t>
      </w:r>
      <w:r>
        <w:rPr/>
        <w:t>(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Marzo</w:t>
      </w:r>
      <w:r>
        <w:rPr>
          <w:spacing w:val="-4"/>
        </w:rPr>
        <w:t> </w:t>
      </w:r>
      <w:r>
        <w:rPr>
          <w:spacing w:val="-2"/>
        </w:rPr>
        <w:t>2020).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  <w:tab w:pos="856" w:val="left" w:leader="none"/>
        </w:tabs>
        <w:spacing w:line="240" w:lineRule="auto" w:before="157" w:after="0"/>
        <w:ind w:left="855" w:right="0" w:hanging="634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essere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conoscenza</w:t>
      </w:r>
      <w:r>
        <w:rPr>
          <w:spacing w:val="-2"/>
          <w:sz w:val="24"/>
        </w:rPr>
        <w:t> </w:t>
      </w:r>
      <w:r>
        <w:rPr>
          <w:sz w:val="24"/>
        </w:rPr>
        <w:t>delle</w:t>
      </w:r>
      <w:r>
        <w:rPr>
          <w:spacing w:val="-1"/>
          <w:sz w:val="24"/>
        </w:rPr>
        <w:t> </w:t>
      </w:r>
      <w:r>
        <w:rPr>
          <w:sz w:val="24"/>
        </w:rPr>
        <w:t>leggi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rispettare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particolare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che:</w:t>
      </w:r>
    </w:p>
    <w:p>
      <w:pPr>
        <w:pStyle w:val="BodyText"/>
        <w:spacing w:line="374" w:lineRule="auto" w:before="154"/>
        <w:ind w:left="824" w:right="1026"/>
      </w:pPr>
      <w:r>
        <w:rPr/>
        <w:t>I</w:t>
      </w:r>
      <w:r>
        <w:rPr>
          <w:spacing w:val="-4"/>
        </w:rPr>
        <w:t> </w:t>
      </w:r>
      <w:r>
        <w:rPr/>
        <w:t>soggetti</w:t>
      </w:r>
      <w:r>
        <w:rPr>
          <w:spacing w:val="-4"/>
        </w:rPr>
        <w:t> </w:t>
      </w:r>
      <w:r>
        <w:rPr/>
        <w:t>partecipanti</w:t>
      </w:r>
      <w:r>
        <w:rPr>
          <w:spacing w:val="-3"/>
        </w:rPr>
        <w:t> </w:t>
      </w:r>
      <w:r>
        <w:rPr>
          <w:b/>
        </w:rPr>
        <w:t>condividono</w:t>
      </w:r>
      <w:r>
        <w:rPr>
          <w:b/>
          <w:spacing w:val="-6"/>
        </w:rPr>
        <w:t> </w:t>
      </w:r>
      <w:r>
        <w:rPr/>
        <w:t>l’energia</w:t>
      </w:r>
      <w:r>
        <w:rPr>
          <w:spacing w:val="-3"/>
        </w:rPr>
        <w:t> </w:t>
      </w:r>
      <w:r>
        <w:rPr/>
        <w:t>prodotta</w:t>
      </w:r>
      <w:r>
        <w:rPr>
          <w:spacing w:val="-3"/>
        </w:rPr>
        <w:t> </w:t>
      </w:r>
      <w:r>
        <w:rPr/>
        <w:t>utilizzando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rete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distribuzione </w:t>
      </w:r>
      <w:r>
        <w:rPr>
          <w:spacing w:val="-2"/>
        </w:rPr>
        <w:t>esistente;</w:t>
      </w:r>
    </w:p>
    <w:p>
      <w:pPr>
        <w:pStyle w:val="BodyText"/>
        <w:spacing w:line="374" w:lineRule="auto" w:before="1"/>
        <w:ind w:left="824" w:right="821"/>
      </w:pPr>
      <w:r>
        <w:rPr>
          <w:b/>
        </w:rPr>
        <w:t>L’energia</w:t>
      </w:r>
      <w:r>
        <w:rPr>
          <w:b/>
          <w:spacing w:val="-4"/>
        </w:rPr>
        <w:t> </w:t>
      </w:r>
      <w:r>
        <w:rPr>
          <w:b/>
        </w:rPr>
        <w:t>condivisa</w:t>
      </w:r>
      <w:r>
        <w:rPr>
          <w:b/>
          <w:spacing w:val="-1"/>
        </w:rPr>
        <w:t> </w:t>
      </w:r>
      <w:r>
        <w:rPr/>
        <w:t>è</w:t>
      </w:r>
      <w:r>
        <w:rPr>
          <w:spacing w:val="-3"/>
        </w:rPr>
        <w:t> </w:t>
      </w:r>
      <w:r>
        <w:rPr/>
        <w:t>pari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valore</w:t>
      </w:r>
      <w:r>
        <w:rPr>
          <w:spacing w:val="-5"/>
        </w:rPr>
        <w:t> </w:t>
      </w:r>
      <w:r>
        <w:rPr/>
        <w:t>minimo,in</w:t>
      </w:r>
      <w:r>
        <w:rPr>
          <w:spacing w:val="-3"/>
        </w:rPr>
        <w:t> </w:t>
      </w:r>
      <w:r>
        <w:rPr/>
        <w:t>ciascun</w:t>
      </w:r>
      <w:r>
        <w:rPr>
          <w:spacing w:val="-3"/>
        </w:rPr>
        <w:t> </w:t>
      </w:r>
      <w:r>
        <w:rPr/>
        <w:t>periodo</w:t>
      </w:r>
      <w:r>
        <w:rPr>
          <w:spacing w:val="-2"/>
        </w:rPr>
        <w:t> </w:t>
      </w:r>
      <w:r>
        <w:rPr/>
        <w:t>orario,tra</w:t>
      </w:r>
      <w:r>
        <w:rPr>
          <w:spacing w:val="-5"/>
        </w:rPr>
        <w:t> </w:t>
      </w:r>
      <w:r>
        <w:rPr/>
        <w:t>l’energia</w:t>
      </w:r>
      <w:r>
        <w:rPr>
          <w:spacing w:val="-2"/>
        </w:rPr>
        <w:t> </w:t>
      </w:r>
      <w:r>
        <w:rPr/>
        <w:t>elettrica prodotta e immessa in rete dagli impianti a fonti rinnovabili e l’energia elettrica prelevata dall’insieme dei clienti finali associati;</w:t>
      </w:r>
    </w:p>
    <w:p>
      <w:pPr>
        <w:spacing w:before="1"/>
        <w:ind w:left="824" w:right="0" w:firstLine="0"/>
        <w:jc w:val="left"/>
        <w:rPr>
          <w:sz w:val="24"/>
        </w:rPr>
      </w:pPr>
      <w:r>
        <w:rPr>
          <w:sz w:val="24"/>
        </w:rPr>
        <w:t>L’energia</w:t>
      </w:r>
      <w:r>
        <w:rPr>
          <w:spacing w:val="-3"/>
          <w:sz w:val="24"/>
        </w:rPr>
        <w:t> </w:t>
      </w:r>
      <w:r>
        <w:rPr>
          <w:sz w:val="24"/>
        </w:rPr>
        <w:t>è</w:t>
      </w:r>
      <w:r>
        <w:rPr>
          <w:spacing w:val="-3"/>
          <w:sz w:val="24"/>
        </w:rPr>
        <w:t> </w:t>
      </w:r>
      <w:r>
        <w:rPr>
          <w:sz w:val="24"/>
        </w:rPr>
        <w:t>condivisa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b/>
          <w:sz w:val="24"/>
        </w:rPr>
        <w:t>l’autoconsumo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istantaneo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che</w:t>
      </w:r>
      <w:r>
        <w:rPr>
          <w:spacing w:val="-6"/>
          <w:sz w:val="24"/>
        </w:rPr>
        <w:t> </w:t>
      </w:r>
      <w:r>
        <w:rPr>
          <w:sz w:val="24"/>
        </w:rPr>
        <w:t>può</w:t>
      </w:r>
      <w:r>
        <w:rPr>
          <w:spacing w:val="-3"/>
          <w:sz w:val="24"/>
        </w:rPr>
        <w:t> </w:t>
      </w:r>
      <w:r>
        <w:rPr>
          <w:sz w:val="24"/>
        </w:rPr>
        <w:t>avvenire</w:t>
      </w:r>
      <w:r>
        <w:rPr>
          <w:spacing w:val="-2"/>
          <w:sz w:val="24"/>
        </w:rPr>
        <w:t> </w:t>
      </w:r>
      <w:r>
        <w:rPr>
          <w:sz w:val="24"/>
        </w:rPr>
        <w:t>anche</w:t>
      </w:r>
      <w:r>
        <w:rPr>
          <w:spacing w:val="-2"/>
          <w:sz w:val="24"/>
        </w:rPr>
        <w:t> attraverso</w:t>
      </w:r>
    </w:p>
    <w:p>
      <w:pPr>
        <w:pStyle w:val="BodyText"/>
        <w:spacing w:before="155"/>
        <w:ind w:left="824"/>
      </w:pPr>
      <w:r>
        <w:rPr/>
        <w:t>sistemi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accumulo;</w:t>
      </w:r>
    </w:p>
    <w:p>
      <w:pPr>
        <w:pStyle w:val="BodyText"/>
        <w:spacing w:line="374" w:lineRule="auto" w:before="155"/>
        <w:ind w:left="824" w:right="821"/>
      </w:pPr>
      <w:r>
        <w:rPr/>
        <w:t>Nel</w:t>
      </w:r>
      <w:r>
        <w:rPr>
          <w:spacing w:val="-3"/>
        </w:rPr>
        <w:t> </w:t>
      </w:r>
      <w:r>
        <w:rPr/>
        <w:t>caso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>
          <w:b/>
        </w:rPr>
        <w:t>comunità</w:t>
      </w:r>
      <w:r>
        <w:rPr>
          <w:b/>
          <w:spacing w:val="-2"/>
        </w:rPr>
        <w:t> </w:t>
      </w:r>
      <w:r>
        <w:rPr>
          <w:b/>
        </w:rPr>
        <w:t>energetiche</w:t>
      </w:r>
      <w:r>
        <w:rPr>
          <w:b/>
          <w:spacing w:val="-1"/>
        </w:rPr>
        <w:t> </w:t>
      </w:r>
      <w:r>
        <w:rPr>
          <w:b/>
        </w:rPr>
        <w:t>rinnovabili </w:t>
      </w:r>
      <w:r>
        <w:rPr/>
        <w:t>i</w:t>
      </w:r>
      <w:r>
        <w:rPr>
          <w:spacing w:val="-3"/>
        </w:rPr>
        <w:t> </w:t>
      </w:r>
      <w:r>
        <w:rPr/>
        <w:t>punti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prelievo</w:t>
      </w:r>
      <w:r>
        <w:rPr>
          <w:spacing w:val="-1"/>
        </w:rPr>
        <w:t> </w:t>
      </w:r>
      <w:r>
        <w:rPr/>
        <w:t>dei</w:t>
      </w:r>
      <w:r>
        <w:rPr>
          <w:spacing w:val="-3"/>
        </w:rPr>
        <w:t> </w:t>
      </w:r>
      <w:r>
        <w:rPr/>
        <w:t>consumatori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punti di immissione degli impianti sono ubicati su reti elettriche di bassa tensione sottese, alla data di creazione dell’associazione, alla medesima cabina primaria;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  <w:tab w:pos="856" w:val="left" w:leader="none"/>
          <w:tab w:pos="7999" w:val="left" w:leader="none"/>
        </w:tabs>
        <w:spacing w:line="374" w:lineRule="auto" w:before="1" w:after="0"/>
        <w:ind w:left="824" w:right="1235" w:hanging="602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essere</w:t>
      </w:r>
      <w:r>
        <w:rPr>
          <w:spacing w:val="-2"/>
          <w:sz w:val="24"/>
        </w:rPr>
        <w:t> </w:t>
      </w:r>
      <w:r>
        <w:rPr>
          <w:sz w:val="24"/>
        </w:rPr>
        <w:t>a conoscenza che</w:t>
      </w:r>
      <w:r>
        <w:rPr>
          <w:spacing w:val="-2"/>
          <w:sz w:val="24"/>
        </w:rPr>
        <w:t> </w:t>
      </w:r>
      <w:r>
        <w:rPr>
          <w:sz w:val="24"/>
        </w:rPr>
        <w:t>la presente richiesta,</w:t>
      </w:r>
      <w:r>
        <w:rPr>
          <w:spacing w:val="-2"/>
          <w:sz w:val="24"/>
        </w:rPr>
        <w:t> </w:t>
      </w:r>
      <w:r>
        <w:rPr>
          <w:sz w:val="24"/>
        </w:rPr>
        <w:t>non costituisce proposta contrattuale e non vincola in alcun modo il Comune di</w:t>
        <w:tab/>
        <w:t>che sarà libero di</w:t>
      </w:r>
    </w:p>
    <w:p>
      <w:pPr>
        <w:pStyle w:val="BodyText"/>
        <w:spacing w:line="374" w:lineRule="auto"/>
        <w:ind w:left="822" w:right="1026" w:firstLine="2"/>
      </w:pPr>
      <w:r>
        <w:rPr/>
        <w:t>Interrompere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qualsiasi</w:t>
      </w:r>
      <w:r>
        <w:rPr>
          <w:spacing w:val="-4"/>
        </w:rPr>
        <w:t> </w:t>
      </w:r>
      <w:r>
        <w:rPr/>
        <w:t>momento,</w:t>
      </w:r>
      <w:r>
        <w:rPr>
          <w:spacing w:val="-4"/>
        </w:rPr>
        <w:t> </w:t>
      </w:r>
      <w:r>
        <w:rPr/>
        <w:t>per</w:t>
      </w:r>
      <w:r>
        <w:rPr>
          <w:spacing w:val="-6"/>
        </w:rPr>
        <w:t> </w:t>
      </w:r>
      <w:r>
        <w:rPr/>
        <w:t>ragioni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esclusiva</w:t>
      </w:r>
      <w:r>
        <w:rPr>
          <w:spacing w:val="-2"/>
        </w:rPr>
        <w:t> </w:t>
      </w:r>
      <w:r>
        <w:rPr/>
        <w:t>competenza,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procedi- mento avviato, senza che i soggetti richiedenti possano vantare alcuna pretesa;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92"/>
        <w:ind w:left="195"/>
      </w:pPr>
      <w:r>
        <w:rPr>
          <w:spacing w:val="-2"/>
        </w:rPr>
        <w:t>Data……………...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93"/>
        <w:ind w:left="7322"/>
      </w:pPr>
      <w:r>
        <w:rPr>
          <w:spacing w:val="-2"/>
        </w:rPr>
        <w:t>Firma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spacing w:before="0"/>
        <w:ind w:left="5985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………………………………………...</w:t>
      </w:r>
    </w:p>
    <w:p>
      <w:pPr>
        <w:pStyle w:val="BodyText"/>
        <w:rPr>
          <w:sz w:val="26"/>
        </w:rPr>
      </w:pPr>
    </w:p>
    <w:p>
      <w:pPr>
        <w:spacing w:line="396" w:lineRule="auto" w:before="171"/>
        <w:ind w:left="192" w:right="1237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6098083</wp:posOffset>
            </wp:positionH>
            <wp:positionV relativeFrom="paragraph">
              <wp:posOffset>466356</wp:posOffset>
            </wp:positionV>
            <wp:extent cx="1451020" cy="63476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20" cy="634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u w:val="single"/>
        </w:rPr>
        <w:t>N.B.La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dichiarazione,a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pena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nullità,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deve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essere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corredata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da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fotocopia,non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autenticata,di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valido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documento</w:t>
      </w:r>
      <w:r>
        <w:rPr>
          <w:sz w:val="20"/>
        </w:rPr>
        <w:t> </w:t>
      </w:r>
      <w:r>
        <w:rPr>
          <w:sz w:val="20"/>
          <w:u w:val="single"/>
        </w:rPr>
        <w:t>di identità del sottoscrittore.</w:t>
      </w:r>
    </w:p>
    <w:sectPr>
      <w:pgSz w:w="11910" w:h="16840"/>
      <w:pgMar w:top="860" w:bottom="0" w:left="5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855" w:hanging="63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06" w:hanging="63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53" w:hanging="63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99" w:hanging="63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46" w:hanging="63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93" w:hanging="63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39" w:hanging="63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86" w:hanging="63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33" w:hanging="6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54"/>
      <w:ind w:left="243" w:right="2051"/>
      <w:outlineLvl w:val="1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63"/>
      <w:ind w:left="221"/>
      <w:outlineLvl w:val="2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34"/>
      <w:ind w:left="1056"/>
    </w:pPr>
    <w:rPr>
      <w:rFonts w:ascii="Arial" w:hAnsi="Arial" w:eastAsia="Arial" w:cs="Arial"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55" w:hanging="636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er@consorzioit.net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dcterms:created xsi:type="dcterms:W3CDTF">2022-11-16T13:47:22Z</dcterms:created>
  <dcterms:modified xsi:type="dcterms:W3CDTF">2022-11-16T13:47:22Z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2022-11-16T00:00:00Z</vt:filetime>
  </property>
  <property fmtid="{D5CDD505-2E9C-101B-9397-08002B2CF9AE}" pid="5" name="Producer">
    <vt:lpwstr>Microsoft® Publisher 2019</vt:lpwstr>
  </property>
</Properties>
</file>